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实验动物订购单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90"/>
        <w:gridCol w:w="1483"/>
        <w:gridCol w:w="1483"/>
        <w:gridCol w:w="595"/>
        <w:gridCol w:w="888"/>
        <w:gridCol w:w="892"/>
        <w:gridCol w:w="591"/>
        <w:gridCol w:w="148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实验室名称</w:t>
            </w:r>
          </w:p>
        </w:tc>
        <w:tc>
          <w:tcPr>
            <w:tcW w:w="356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供货单位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AP#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订购人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收货人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实验动物放置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实验人员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实验动物中心人员协助实验人员 </w:t>
            </w:r>
            <w:r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(暂存间动物由实验人员自行放置）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屏障设施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小鼠饲养室1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小鼠饲养室2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小鼠饲养室3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小鼠饲养室4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小鼠饲养室5</w:t>
            </w:r>
          </w:p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小鼠饲养室6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小鼠饲养室7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大鼠饲养室1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大鼠饲养室2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大鼠饲养室3</w:t>
            </w:r>
          </w:p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大鼠饲养室4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大鼠饲养室5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暂存间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一楼暂存间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二楼暂存间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三楼暂存间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四楼暂存间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饲料需求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ind w:firstLine="1050" w:firstLineChars="5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维持饲料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繁殖饲料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转基因饲料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瓜子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垫料需求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刨花垫料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玉米芯垫料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做窝纸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1/2刨花+1/2玉米芯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动物品系全称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周龄/体重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♂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♀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预计送货时间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年        月        日      上  （下）  午  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903" w:type="dxa"/>
            <w:gridSpan w:val="8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000000"/>
                <w:sz w:val="21"/>
                <w:szCs w:val="21"/>
                <w:u w:val="none"/>
                <w:lang w:val="en-US" w:eastAsia="zh-CN"/>
              </w:rPr>
              <w:t>每周三上午11:00之前提交实验动物订购单，一般预计到货时间为周四。订购单邮件发送shenruirui@cibr.ac.cn并抄送相应实验室PI。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5DFF"/>
    <w:rsid w:val="04A149C1"/>
    <w:rsid w:val="0B80735C"/>
    <w:rsid w:val="0ECD4137"/>
    <w:rsid w:val="0F9F77F7"/>
    <w:rsid w:val="20015FFB"/>
    <w:rsid w:val="24B82FF8"/>
    <w:rsid w:val="25886621"/>
    <w:rsid w:val="2E9C3E60"/>
    <w:rsid w:val="2ECA0387"/>
    <w:rsid w:val="31AD668D"/>
    <w:rsid w:val="323E60EA"/>
    <w:rsid w:val="3D1B469F"/>
    <w:rsid w:val="407143F8"/>
    <w:rsid w:val="46792182"/>
    <w:rsid w:val="476C706B"/>
    <w:rsid w:val="4C755A21"/>
    <w:rsid w:val="4EB31B29"/>
    <w:rsid w:val="503221A4"/>
    <w:rsid w:val="50470C59"/>
    <w:rsid w:val="52105D4A"/>
    <w:rsid w:val="563962BB"/>
    <w:rsid w:val="58F61AEE"/>
    <w:rsid w:val="59E17EDA"/>
    <w:rsid w:val="65293E6D"/>
    <w:rsid w:val="6812214F"/>
    <w:rsid w:val="73E7516B"/>
    <w:rsid w:val="7E7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仿宋" w:hAnsi="仿宋" w:eastAsia="仿宋" w:cs="仿宋"/>
      <w:b/>
      <w:i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SYDWZX</dc:creator>
  <cp:lastModifiedBy>^=_=^罔殇</cp:lastModifiedBy>
  <cp:lastPrinted>2019-09-26T08:18:00Z</cp:lastPrinted>
  <dcterms:modified xsi:type="dcterms:W3CDTF">2020-11-27T00:34:27Z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